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A5" w:rsidRDefault="00C11885" w:rsidP="00C1188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6889" cy="758307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12" cy="86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85" w:rsidRPr="004240D1" w:rsidRDefault="00C11885" w:rsidP="00C11885">
      <w:pPr>
        <w:spacing w:before="240" w:after="0" w:line="240" w:lineRule="auto"/>
        <w:jc w:val="center"/>
        <w:rPr>
          <w:b/>
          <w:sz w:val="18"/>
          <w:szCs w:val="18"/>
        </w:rPr>
      </w:pPr>
      <w:r w:rsidRPr="004240D1">
        <w:rPr>
          <w:b/>
          <w:sz w:val="18"/>
          <w:szCs w:val="18"/>
        </w:rPr>
        <w:t xml:space="preserve">TENDER NO. </w:t>
      </w:r>
      <w:r w:rsidR="004240D1" w:rsidRPr="004240D1">
        <w:rPr>
          <w:b/>
          <w:sz w:val="18"/>
          <w:szCs w:val="18"/>
        </w:rPr>
        <w:t>7-2023</w:t>
      </w:r>
    </w:p>
    <w:p w:rsidR="00C11885" w:rsidRPr="004240D1" w:rsidRDefault="004240D1" w:rsidP="00C11885">
      <w:pPr>
        <w:spacing w:after="0" w:line="240" w:lineRule="auto"/>
        <w:jc w:val="center"/>
        <w:rPr>
          <w:b/>
          <w:sz w:val="18"/>
          <w:szCs w:val="18"/>
        </w:rPr>
      </w:pPr>
      <w:bookmarkStart w:id="0" w:name="_GoBack"/>
      <w:r w:rsidRPr="004240D1">
        <w:rPr>
          <w:b/>
          <w:sz w:val="18"/>
          <w:szCs w:val="18"/>
        </w:rPr>
        <w:t>Juvenile Tree Planting, Watering and Maintenance Services</w:t>
      </w:r>
      <w:bookmarkEnd w:id="0"/>
    </w:p>
    <w:p w:rsidR="00C11885" w:rsidRDefault="00C11885" w:rsidP="00C11885">
      <w:pPr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City </w:t>
      </w:r>
      <w:r w:rsidR="004240D1" w:rsidRPr="004240D1">
        <w:rPr>
          <w:sz w:val="18"/>
          <w:szCs w:val="18"/>
        </w:rPr>
        <w:t xml:space="preserve">is seeking tenders from </w:t>
      </w:r>
      <w:r w:rsidR="004240D1">
        <w:rPr>
          <w:sz w:val="18"/>
          <w:szCs w:val="18"/>
        </w:rPr>
        <w:t xml:space="preserve">a </w:t>
      </w:r>
      <w:r w:rsidR="004240D1" w:rsidRPr="004240D1">
        <w:rPr>
          <w:sz w:val="18"/>
          <w:szCs w:val="18"/>
        </w:rPr>
        <w:t xml:space="preserve">suitably qualified and experienced </w:t>
      </w:r>
      <w:r w:rsidR="004240D1">
        <w:rPr>
          <w:sz w:val="18"/>
          <w:szCs w:val="18"/>
        </w:rPr>
        <w:t xml:space="preserve">panel of </w:t>
      </w:r>
      <w:r w:rsidR="004240D1" w:rsidRPr="004240D1">
        <w:rPr>
          <w:sz w:val="18"/>
          <w:szCs w:val="18"/>
        </w:rPr>
        <w:t>contractors for the juvenile tree planting, watering and maintenance services to support in-house programs and projects.</w:t>
      </w:r>
    </w:p>
    <w:p w:rsidR="00C11885" w:rsidRDefault="00C11885" w:rsidP="00C11885">
      <w:pPr>
        <w:spacing w:before="120" w:after="0" w:line="240" w:lineRule="auto"/>
        <w:jc w:val="both"/>
        <w:rPr>
          <w:sz w:val="18"/>
          <w:szCs w:val="18"/>
        </w:rPr>
      </w:pPr>
      <w:r w:rsidRPr="00A2703A">
        <w:rPr>
          <w:b/>
          <w:sz w:val="18"/>
          <w:szCs w:val="18"/>
        </w:rPr>
        <w:t>Obtaining Documents:</w:t>
      </w:r>
      <w:r>
        <w:rPr>
          <w:sz w:val="18"/>
          <w:szCs w:val="18"/>
        </w:rPr>
        <w:t xml:space="preserve"> Documentation may be obtained via the City of Bayswater’s Tenderlink site </w:t>
      </w:r>
      <w:r w:rsidRPr="00C11885">
        <w:rPr>
          <w:sz w:val="18"/>
          <w:szCs w:val="18"/>
        </w:rPr>
        <w:t>www.tenderlink.com/bayswater</w:t>
      </w:r>
    </w:p>
    <w:p w:rsidR="00C11885" w:rsidRDefault="00C11885" w:rsidP="00C11885">
      <w:pPr>
        <w:spacing w:before="120" w:after="0" w:line="240" w:lineRule="auto"/>
        <w:jc w:val="both"/>
        <w:rPr>
          <w:sz w:val="18"/>
          <w:szCs w:val="18"/>
        </w:rPr>
      </w:pPr>
      <w:r w:rsidRPr="00A2703A">
        <w:rPr>
          <w:b/>
          <w:sz w:val="18"/>
          <w:szCs w:val="18"/>
        </w:rPr>
        <w:t>Tender Enquiries:</w:t>
      </w:r>
      <w:r>
        <w:rPr>
          <w:sz w:val="18"/>
          <w:szCs w:val="18"/>
        </w:rPr>
        <w:t xml:space="preserve"> All enquiries are to be made through the Tenderlink website </w:t>
      </w:r>
      <w:r w:rsidRPr="00C11885">
        <w:rPr>
          <w:sz w:val="18"/>
          <w:szCs w:val="18"/>
        </w:rPr>
        <w:t>www.tenderlink.com/bayswater</w:t>
      </w:r>
      <w:r>
        <w:rPr>
          <w:sz w:val="18"/>
          <w:szCs w:val="18"/>
        </w:rPr>
        <w:t xml:space="preserve"> via the online forum under the relevant tender number </w:t>
      </w:r>
      <w:r w:rsidR="004240D1">
        <w:rPr>
          <w:sz w:val="18"/>
          <w:szCs w:val="18"/>
        </w:rPr>
        <w:t>7-2023</w:t>
      </w:r>
      <w:r w:rsidR="00A2703A">
        <w:rPr>
          <w:sz w:val="18"/>
          <w:szCs w:val="18"/>
        </w:rPr>
        <w:t xml:space="preserve"> </w:t>
      </w:r>
      <w:r w:rsidR="004240D1" w:rsidRPr="004240D1">
        <w:rPr>
          <w:sz w:val="18"/>
          <w:szCs w:val="18"/>
        </w:rPr>
        <w:t>Juvenile Tree Planting, Watering and Maintenance Services</w:t>
      </w:r>
      <w:r w:rsidR="00A2703A">
        <w:rPr>
          <w:sz w:val="18"/>
          <w:szCs w:val="18"/>
        </w:rPr>
        <w:t>.</w:t>
      </w:r>
    </w:p>
    <w:p w:rsidR="00A2703A" w:rsidRDefault="00A2703A" w:rsidP="00C11885">
      <w:pPr>
        <w:spacing w:before="120"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Deadline: Tenders close on Friday, </w:t>
      </w:r>
      <w:r w:rsidR="004240D1">
        <w:rPr>
          <w:b/>
          <w:sz w:val="18"/>
          <w:szCs w:val="18"/>
        </w:rPr>
        <w:t>22 May 2023</w:t>
      </w:r>
      <w:r>
        <w:rPr>
          <w:b/>
          <w:sz w:val="18"/>
          <w:szCs w:val="18"/>
        </w:rPr>
        <w:t xml:space="preserve"> at 4.00pm.</w:t>
      </w:r>
    </w:p>
    <w:p w:rsidR="00A2703A" w:rsidRDefault="00A2703A" w:rsidP="00C11885">
      <w:pPr>
        <w:spacing w:before="120"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Tender lodgement:</w:t>
      </w:r>
      <w:r>
        <w:rPr>
          <w:sz w:val="18"/>
          <w:szCs w:val="18"/>
        </w:rPr>
        <w:t xml:space="preserve"> Tenders must be lodged electronically via the City’s Tenderlink site as above.</w:t>
      </w:r>
    </w:p>
    <w:p w:rsidR="00A2703A" w:rsidRDefault="00A2703A" w:rsidP="00C11885">
      <w:pPr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It is recommended that tenderers lodge their submissions at least half an hour prior to the closing time to allow for any delays in transmission of large documents</w:t>
      </w:r>
    </w:p>
    <w:p w:rsidR="00A2703A" w:rsidRDefault="00A2703A" w:rsidP="00C11885">
      <w:pPr>
        <w:spacing w:before="120"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Tender Statement:</w:t>
      </w:r>
      <w:r>
        <w:rPr>
          <w:sz w:val="18"/>
          <w:szCs w:val="18"/>
        </w:rPr>
        <w:t xml:space="preserve"> The City will not be submitting an in-house bid for this tender. The City is not bound to accept the lowest tender and may decline to accept any tender. Canvassing of </w:t>
      </w:r>
      <w:r>
        <w:rPr>
          <w:sz w:val="18"/>
          <w:szCs w:val="18"/>
        </w:rPr>
        <w:lastRenderedPageBreak/>
        <w:t>Elected Members and City officers will automatically disqualify any tender submitted.</w:t>
      </w:r>
    </w:p>
    <w:p w:rsidR="00A2703A" w:rsidRDefault="00A2703A" w:rsidP="00C11885">
      <w:pPr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Jeremy</w:t>
      </w:r>
      <w:r w:rsidR="004240D1">
        <w:rPr>
          <w:sz w:val="18"/>
          <w:szCs w:val="18"/>
        </w:rPr>
        <w:t xml:space="preserve"> Edwards</w:t>
      </w:r>
    </w:p>
    <w:p w:rsidR="00A2703A" w:rsidRPr="00A2703A" w:rsidRDefault="00A2703A" w:rsidP="00C11885">
      <w:pPr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CHIEF EXECUTIVE OFFICER</w:t>
      </w:r>
    </w:p>
    <w:sectPr w:rsidR="00A2703A" w:rsidRPr="00A2703A" w:rsidSect="00C11885">
      <w:pgSz w:w="5670" w:h="8505" w:code="9"/>
      <w:pgMar w:top="284" w:right="284" w:bottom="284" w:left="284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85" w:rsidRDefault="00C11885" w:rsidP="00C35431">
      <w:pPr>
        <w:spacing w:after="0" w:line="240" w:lineRule="auto"/>
      </w:pPr>
      <w:r>
        <w:separator/>
      </w:r>
    </w:p>
  </w:endnote>
  <w:endnote w:type="continuationSeparator" w:id="0">
    <w:p w:rsidR="00C11885" w:rsidRDefault="00C11885" w:rsidP="00C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85" w:rsidRDefault="00C11885" w:rsidP="00C35431">
      <w:pPr>
        <w:spacing w:after="0" w:line="240" w:lineRule="auto"/>
      </w:pPr>
      <w:r>
        <w:separator/>
      </w:r>
    </w:p>
  </w:footnote>
  <w:footnote w:type="continuationSeparator" w:id="0">
    <w:p w:rsidR="00C11885" w:rsidRDefault="00C11885" w:rsidP="00C35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F07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F20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0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E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4B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21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2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3B"/>
    <w:multiLevelType w:val="hybridMultilevel"/>
    <w:tmpl w:val="EF647394"/>
    <w:lvl w:ilvl="0" w:tplc="F1C6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EF0FBB"/>
    <w:multiLevelType w:val="multilevel"/>
    <w:tmpl w:val="B6E2B4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900C2"/>
    <w:multiLevelType w:val="hybridMultilevel"/>
    <w:tmpl w:val="56AEC654"/>
    <w:lvl w:ilvl="0" w:tplc="3E48CB2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F32429"/>
    <w:multiLevelType w:val="hybridMultilevel"/>
    <w:tmpl w:val="B6E2B46C"/>
    <w:lvl w:ilvl="0" w:tplc="25EC3F8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5003A"/>
    <w:multiLevelType w:val="multilevel"/>
    <w:tmpl w:val="1F22A00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D44C86"/>
    <w:multiLevelType w:val="hybridMultilevel"/>
    <w:tmpl w:val="1BF01180"/>
    <w:lvl w:ilvl="0" w:tplc="D38425C4">
      <w:start w:val="1"/>
      <w:numFmt w:val="bullet"/>
      <w:pStyle w:val="ListBullet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85"/>
    <w:rsid w:val="000224D5"/>
    <w:rsid w:val="000D6543"/>
    <w:rsid w:val="000E6496"/>
    <w:rsid w:val="001037E1"/>
    <w:rsid w:val="001101BB"/>
    <w:rsid w:val="00114045"/>
    <w:rsid w:val="001206EC"/>
    <w:rsid w:val="001458F6"/>
    <w:rsid w:val="00181564"/>
    <w:rsid w:val="00260D57"/>
    <w:rsid w:val="00276BE8"/>
    <w:rsid w:val="00295C07"/>
    <w:rsid w:val="002B6A2B"/>
    <w:rsid w:val="002D311C"/>
    <w:rsid w:val="002D7704"/>
    <w:rsid w:val="00350521"/>
    <w:rsid w:val="003817E2"/>
    <w:rsid w:val="003B07E5"/>
    <w:rsid w:val="004240D1"/>
    <w:rsid w:val="0044034B"/>
    <w:rsid w:val="00464037"/>
    <w:rsid w:val="004750D9"/>
    <w:rsid w:val="004D3B0D"/>
    <w:rsid w:val="004E7CA1"/>
    <w:rsid w:val="00523709"/>
    <w:rsid w:val="005B4E63"/>
    <w:rsid w:val="005C4284"/>
    <w:rsid w:val="005D21B4"/>
    <w:rsid w:val="005E43DA"/>
    <w:rsid w:val="00611665"/>
    <w:rsid w:val="006120E5"/>
    <w:rsid w:val="00616009"/>
    <w:rsid w:val="00633722"/>
    <w:rsid w:val="006603F0"/>
    <w:rsid w:val="00674BDB"/>
    <w:rsid w:val="006C08E2"/>
    <w:rsid w:val="006E46B0"/>
    <w:rsid w:val="00715A58"/>
    <w:rsid w:val="0071745B"/>
    <w:rsid w:val="00725770"/>
    <w:rsid w:val="00740266"/>
    <w:rsid w:val="007610FC"/>
    <w:rsid w:val="0078345E"/>
    <w:rsid w:val="007C2801"/>
    <w:rsid w:val="007C5F07"/>
    <w:rsid w:val="00827568"/>
    <w:rsid w:val="00920BEA"/>
    <w:rsid w:val="00936E36"/>
    <w:rsid w:val="00941A47"/>
    <w:rsid w:val="00966412"/>
    <w:rsid w:val="00996891"/>
    <w:rsid w:val="009976F0"/>
    <w:rsid w:val="009A09CE"/>
    <w:rsid w:val="009A57E3"/>
    <w:rsid w:val="009D03B5"/>
    <w:rsid w:val="00A07AEA"/>
    <w:rsid w:val="00A2703A"/>
    <w:rsid w:val="00A92F30"/>
    <w:rsid w:val="00AC7BB7"/>
    <w:rsid w:val="00B102E4"/>
    <w:rsid w:val="00B15FBB"/>
    <w:rsid w:val="00B24B79"/>
    <w:rsid w:val="00B92A2E"/>
    <w:rsid w:val="00BE53BA"/>
    <w:rsid w:val="00C11885"/>
    <w:rsid w:val="00C35431"/>
    <w:rsid w:val="00C42BA5"/>
    <w:rsid w:val="00C8674B"/>
    <w:rsid w:val="00C960E5"/>
    <w:rsid w:val="00CC31D3"/>
    <w:rsid w:val="00CC5F39"/>
    <w:rsid w:val="00D137CA"/>
    <w:rsid w:val="00DB6E4A"/>
    <w:rsid w:val="00E2344A"/>
    <w:rsid w:val="00E2485A"/>
    <w:rsid w:val="00E45B9C"/>
    <w:rsid w:val="00E55E4E"/>
    <w:rsid w:val="00E64730"/>
    <w:rsid w:val="00F40CFF"/>
    <w:rsid w:val="00F53922"/>
    <w:rsid w:val="00F74AD2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B9965"/>
  <w15:chartTrackingRefBased/>
  <w15:docId w15:val="{7C02ABE9-E3CE-4E3A-812F-1DB74B0B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E5"/>
    <w:pPr>
      <w:keepNext/>
      <w:spacing w:before="240" w:after="120"/>
      <w:outlineLvl w:val="0"/>
    </w:pPr>
    <w:rPr>
      <w:rFonts w:eastAsia="Times New Roman" w:cs="Arial"/>
      <w:b/>
      <w:bCs/>
      <w:color w:val="003B6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E5"/>
    <w:pPr>
      <w:spacing w:before="240" w:after="120"/>
      <w:outlineLvl w:val="1"/>
    </w:pPr>
    <w:rPr>
      <w:rFonts w:eastAsia="Calibri" w:cs="Times New Roman"/>
      <w:b/>
      <w:color w:val="008E6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E5"/>
    <w:pPr>
      <w:spacing w:before="120" w:after="120"/>
      <w:outlineLvl w:val="2"/>
    </w:pPr>
    <w:rPr>
      <w:rFonts w:eastAsia="Calibri" w:cs="Times New Roman"/>
      <w:b/>
      <w:color w:val="003B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770"/>
    <w:pPr>
      <w:tabs>
        <w:tab w:val="center" w:pos="4680"/>
        <w:tab w:val="right" w:pos="9360"/>
      </w:tabs>
      <w:spacing w:after="0" w:line="240" w:lineRule="auto"/>
    </w:pPr>
    <w:rPr>
      <w:rFonts w:cs="Arial"/>
      <w:color w:val="FFFFFF"/>
      <w:sz w:val="80"/>
      <w:szCs w:val="80"/>
    </w:rPr>
  </w:style>
  <w:style w:type="character" w:customStyle="1" w:styleId="HeaderChar">
    <w:name w:val="Header Char"/>
    <w:basedOn w:val="DefaultParagraphFont"/>
    <w:link w:val="Header"/>
    <w:uiPriority w:val="99"/>
    <w:rsid w:val="00725770"/>
    <w:rPr>
      <w:rFonts w:ascii="Arial" w:hAnsi="Arial" w:cs="Arial"/>
      <w:color w:val="FFFFFF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31"/>
  </w:style>
  <w:style w:type="character" w:customStyle="1" w:styleId="Heading2Char">
    <w:name w:val="Heading 2 Char"/>
    <w:basedOn w:val="DefaultParagraphFont"/>
    <w:link w:val="Heading2"/>
    <w:uiPriority w:val="9"/>
    <w:rsid w:val="00C960E5"/>
    <w:rPr>
      <w:rFonts w:ascii="Arial" w:eastAsia="Calibri" w:hAnsi="Arial" w:cs="Times New Roman"/>
      <w:b/>
      <w:color w:val="008E6D"/>
      <w:sz w:val="28"/>
    </w:rPr>
  </w:style>
  <w:style w:type="table" w:customStyle="1" w:styleId="CoBTableStyle">
    <w:name w:val="CoB Table Style"/>
    <w:basedOn w:val="TableNormal"/>
    <w:uiPriority w:val="99"/>
    <w:rsid w:val="00F40CFF"/>
    <w:pPr>
      <w:spacing w:before="80" w:after="80" w:line="240" w:lineRule="auto"/>
    </w:pPr>
    <w:rPr>
      <w:rFonts w:ascii="Arial" w:hAnsi="Aria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wordWrap/>
        <w:spacing w:beforeLines="80" w:before="80" w:beforeAutospacing="0" w:afterLines="80" w:after="80" w:afterAutospacing="0" w:line="240" w:lineRule="auto"/>
        <w:jc w:val="left"/>
      </w:pPr>
      <w:rPr>
        <w:rFonts w:ascii="Arial" w:hAnsi="Arial"/>
        <w:b/>
        <w:color w:val="000000"/>
        <w:sz w:val="22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sz w:val="22"/>
      </w:rPr>
      <w:tblPr/>
      <w:tcPr>
        <w:tcBorders>
          <w:bottom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C4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42B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60E5"/>
    <w:rPr>
      <w:rFonts w:ascii="Arial" w:eastAsia="Times New Roman" w:hAnsi="Arial" w:cs="Arial"/>
      <w:b/>
      <w:bCs/>
      <w:color w:val="003B6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0E5"/>
    <w:rPr>
      <w:rFonts w:ascii="Arial" w:eastAsia="Calibri" w:hAnsi="Arial" w:cs="Times New Roman"/>
      <w:b/>
      <w:color w:val="003B63"/>
      <w:sz w:val="26"/>
      <w:szCs w:val="26"/>
    </w:rPr>
  </w:style>
  <w:style w:type="paragraph" w:styleId="NoSpacing">
    <w:name w:val="No Spacing"/>
    <w:uiPriority w:val="1"/>
    <w:qFormat/>
    <w:rsid w:val="00C960E5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9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0E5"/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C960E5"/>
    <w:pPr>
      <w:numPr>
        <w:numId w:val="12"/>
      </w:numPr>
      <w:tabs>
        <w:tab w:val="left" w:pos="284"/>
      </w:tabs>
      <w:spacing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C960E5"/>
    <w:pPr>
      <w:numPr>
        <w:numId w:val="15"/>
      </w:numPr>
      <w:tabs>
        <w:tab w:val="clear" w:pos="284"/>
      </w:tabs>
    </w:pPr>
  </w:style>
  <w:style w:type="paragraph" w:styleId="Title">
    <w:name w:val="Title"/>
    <w:basedOn w:val="Header"/>
    <w:next w:val="Normal"/>
    <w:link w:val="TitleChar"/>
    <w:uiPriority w:val="10"/>
    <w:qFormat/>
    <w:rsid w:val="00464037"/>
  </w:style>
  <w:style w:type="character" w:customStyle="1" w:styleId="TitleChar">
    <w:name w:val="Title Char"/>
    <w:basedOn w:val="DefaultParagraphFont"/>
    <w:link w:val="Title"/>
    <w:uiPriority w:val="10"/>
    <w:rsid w:val="00464037"/>
    <w:rPr>
      <w:rFonts w:ascii="Arial" w:hAnsi="Arial" w:cs="Arial"/>
      <w:color w:val="FFFFFF"/>
      <w:sz w:val="80"/>
      <w:szCs w:val="80"/>
    </w:rPr>
  </w:style>
  <w:style w:type="paragraph" w:styleId="ListNumber">
    <w:name w:val="List Number"/>
    <w:basedOn w:val="ListBullet"/>
    <w:uiPriority w:val="99"/>
    <w:unhideWhenUsed/>
    <w:qFormat/>
    <w:rsid w:val="004D3B0D"/>
    <w:pPr>
      <w:numPr>
        <w:numId w:val="16"/>
      </w:numPr>
      <w:tabs>
        <w:tab w:val="left" w:pos="284"/>
      </w:tabs>
      <w:ind w:left="357" w:hanging="357"/>
      <w:contextualSpacing w:val="0"/>
    </w:pPr>
  </w:style>
  <w:style w:type="character" w:styleId="Hyperlink">
    <w:name w:val="Hyperlink"/>
    <w:basedOn w:val="DefaultParagraphFont"/>
    <w:uiPriority w:val="99"/>
    <w:unhideWhenUsed/>
    <w:rsid w:val="00C11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9BADFC2B7D34897096EAC42221F17" ma:contentTypeVersion="0" ma:contentTypeDescription="Create a new document." ma:contentTypeScope="" ma:versionID="8c9da975ca00d0e7935cce671c169f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1DBE8-83F9-484B-86A0-3D8271B4A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078AC-2554-45BA-A03D-35F97A31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E723A-D5D0-4DE9-BFBE-744161E30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Paull</dc:creator>
  <cp:keywords/>
  <dc:description/>
  <cp:lastModifiedBy>David Paull</cp:lastModifiedBy>
  <cp:revision>2</cp:revision>
  <dcterms:created xsi:type="dcterms:W3CDTF">2023-05-05T06:51:00Z</dcterms:created>
  <dcterms:modified xsi:type="dcterms:W3CDTF">2023-05-05T06:51:00Z</dcterms:modified>
</cp:coreProperties>
</file>